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F58" w:rsidRDefault="000F1F58" w:rsidP="000F1F58">
      <w:pPr>
        <w:jc w:val="center"/>
        <w:rPr>
          <w:rFonts w:ascii="Tahoma" w:hAnsi="Tahoma" w:cs="Tahoma"/>
          <w:b/>
          <w:bCs/>
          <w:color w:val="C00000"/>
          <w:sz w:val="48"/>
          <w:szCs w:val="48"/>
          <w:u w:val="single"/>
        </w:rPr>
      </w:pPr>
      <w:r w:rsidRPr="000F1F58">
        <w:rPr>
          <w:rFonts w:ascii="Tahoma" w:hAnsi="Tahoma" w:cs="Tahoma"/>
          <w:b/>
          <w:bCs/>
          <w:color w:val="C00000"/>
          <w:sz w:val="48"/>
          <w:szCs w:val="48"/>
          <w:u w:val="single"/>
        </w:rPr>
        <w:t>UPOZORNĚNÍ V RÁMCI VÝSTAVBY KANALIZACÍ</w:t>
      </w:r>
    </w:p>
    <w:p w:rsidR="000F1F58" w:rsidRPr="000F1F58" w:rsidRDefault="000F1F58" w:rsidP="000F1F58">
      <w:pPr>
        <w:jc w:val="center"/>
        <w:rPr>
          <w:rFonts w:ascii="Tahoma" w:hAnsi="Tahoma" w:cs="Tahoma"/>
          <w:b/>
          <w:bCs/>
          <w:color w:val="C00000"/>
          <w:sz w:val="48"/>
          <w:szCs w:val="48"/>
          <w:u w:val="single"/>
        </w:rPr>
      </w:pPr>
    </w:p>
    <w:p w:rsidR="000F1F58" w:rsidRDefault="000F1F58" w:rsidP="000F1F58">
      <w:pPr>
        <w:rPr>
          <w:rFonts w:ascii="Tahoma" w:hAnsi="Tahoma" w:cs="Tahoma"/>
          <w:color w:val="000000"/>
          <w:sz w:val="21"/>
          <w:szCs w:val="21"/>
          <w:highlight w:val="yellow"/>
        </w:rPr>
      </w:pPr>
    </w:p>
    <w:p w:rsidR="000F1F58" w:rsidRDefault="000F1F58" w:rsidP="000E2887">
      <w:pPr>
        <w:jc w:val="both"/>
        <w:rPr>
          <w:rFonts w:ascii="Tahoma" w:hAnsi="Tahoma" w:cs="Tahoma"/>
          <w:color w:val="000000"/>
          <w:sz w:val="32"/>
          <w:szCs w:val="32"/>
        </w:rPr>
      </w:pPr>
      <w:r w:rsidRPr="000F1F58">
        <w:rPr>
          <w:rFonts w:ascii="Tahoma" w:hAnsi="Tahoma" w:cs="Tahoma"/>
          <w:b/>
          <w:bCs/>
          <w:color w:val="000000"/>
          <w:sz w:val="32"/>
          <w:szCs w:val="32"/>
          <w:u w:val="single"/>
        </w:rPr>
        <w:t>Upozorňujeme</w:t>
      </w:r>
      <w:r w:rsidRPr="000F1F58">
        <w:rPr>
          <w:rFonts w:ascii="Tahoma" w:hAnsi="Tahoma" w:cs="Tahoma"/>
          <w:color w:val="000000"/>
          <w:sz w:val="32"/>
          <w:szCs w:val="32"/>
        </w:rPr>
        <w:t xml:space="preserve"> vlastníky nemovitostí v lokalitách, ve kterých je v současnosti budována</w:t>
      </w:r>
      <w:r w:rsidR="00CF3685">
        <w:rPr>
          <w:rFonts w:ascii="Tahoma" w:hAnsi="Tahoma" w:cs="Tahoma"/>
          <w:color w:val="000000"/>
          <w:sz w:val="32"/>
          <w:szCs w:val="32"/>
        </w:rPr>
        <w:t>,</w:t>
      </w:r>
      <w:r w:rsidRPr="000F1F58">
        <w:rPr>
          <w:rFonts w:ascii="Tahoma" w:hAnsi="Tahoma" w:cs="Tahoma"/>
          <w:color w:val="000000"/>
          <w:sz w:val="32"/>
          <w:szCs w:val="32"/>
        </w:rPr>
        <w:t xml:space="preserve"> resp. dokončována výstavba splaškové kanalizace, tj. ve Skalici, </w:t>
      </w:r>
      <w:r w:rsidR="00CF3685">
        <w:rPr>
          <w:rFonts w:ascii="Tahoma" w:hAnsi="Tahoma" w:cs="Tahoma"/>
          <w:color w:val="000000"/>
          <w:sz w:val="32"/>
          <w:szCs w:val="32"/>
        </w:rPr>
        <w:t xml:space="preserve">v </w:t>
      </w:r>
      <w:proofErr w:type="spellStart"/>
      <w:r w:rsidRPr="000F1F58">
        <w:rPr>
          <w:rFonts w:ascii="Tahoma" w:hAnsi="Tahoma" w:cs="Tahoma"/>
          <w:color w:val="000000"/>
          <w:sz w:val="32"/>
          <w:szCs w:val="32"/>
        </w:rPr>
        <w:t>Chlebovicích</w:t>
      </w:r>
      <w:proofErr w:type="spellEnd"/>
      <w:r w:rsidRPr="000F1F58">
        <w:rPr>
          <w:rFonts w:ascii="Tahoma" w:hAnsi="Tahoma" w:cs="Tahoma"/>
          <w:color w:val="000000"/>
          <w:sz w:val="32"/>
          <w:szCs w:val="32"/>
        </w:rPr>
        <w:t xml:space="preserve">, </w:t>
      </w:r>
      <w:r w:rsidR="00CF3685">
        <w:rPr>
          <w:rFonts w:ascii="Tahoma" w:hAnsi="Tahoma" w:cs="Tahoma"/>
          <w:color w:val="000000"/>
          <w:sz w:val="32"/>
          <w:szCs w:val="32"/>
        </w:rPr>
        <w:t xml:space="preserve">v </w:t>
      </w:r>
      <w:proofErr w:type="spellStart"/>
      <w:r w:rsidRPr="000F1F58">
        <w:rPr>
          <w:rFonts w:ascii="Tahoma" w:hAnsi="Tahoma" w:cs="Tahoma"/>
          <w:color w:val="000000"/>
          <w:sz w:val="32"/>
          <w:szCs w:val="32"/>
        </w:rPr>
        <w:t>Zelinkovicích</w:t>
      </w:r>
      <w:proofErr w:type="spellEnd"/>
      <w:r w:rsidRPr="000F1F58">
        <w:rPr>
          <w:rFonts w:ascii="Tahoma" w:hAnsi="Tahoma" w:cs="Tahoma"/>
          <w:color w:val="000000"/>
          <w:sz w:val="32"/>
          <w:szCs w:val="32"/>
        </w:rPr>
        <w:t xml:space="preserve"> a</w:t>
      </w:r>
      <w:r w:rsidR="00CF3685">
        <w:rPr>
          <w:rFonts w:ascii="Tahoma" w:hAnsi="Tahoma" w:cs="Tahoma"/>
          <w:color w:val="000000"/>
          <w:sz w:val="32"/>
          <w:szCs w:val="32"/>
        </w:rPr>
        <w:t xml:space="preserve"> </w:t>
      </w:r>
      <w:proofErr w:type="spellStart"/>
      <w:r w:rsidRPr="000F1F58">
        <w:rPr>
          <w:rFonts w:ascii="Tahoma" w:hAnsi="Tahoma" w:cs="Tahoma"/>
          <w:color w:val="000000"/>
          <w:sz w:val="32"/>
          <w:szCs w:val="32"/>
        </w:rPr>
        <w:t>Lysůvkách</w:t>
      </w:r>
      <w:proofErr w:type="spellEnd"/>
      <w:r w:rsidRPr="000F1F58">
        <w:rPr>
          <w:rFonts w:ascii="Tahoma" w:hAnsi="Tahoma" w:cs="Tahoma"/>
          <w:color w:val="000000"/>
          <w:sz w:val="32"/>
          <w:szCs w:val="32"/>
        </w:rPr>
        <w:t xml:space="preserve"> a v Lískovci - </w:t>
      </w:r>
      <w:proofErr w:type="spellStart"/>
      <w:r w:rsidRPr="000F1F58">
        <w:rPr>
          <w:rFonts w:ascii="Tahoma" w:hAnsi="Tahoma" w:cs="Tahoma"/>
          <w:color w:val="000000"/>
          <w:sz w:val="32"/>
          <w:szCs w:val="32"/>
        </w:rPr>
        <w:t>Gajerovicích</w:t>
      </w:r>
      <w:proofErr w:type="spellEnd"/>
      <w:r w:rsidRPr="000F1F58">
        <w:rPr>
          <w:rFonts w:ascii="Tahoma" w:hAnsi="Tahoma" w:cs="Tahoma"/>
          <w:color w:val="000000"/>
          <w:sz w:val="32"/>
          <w:szCs w:val="32"/>
        </w:rPr>
        <w:t xml:space="preserve"> </w:t>
      </w:r>
      <w:r w:rsidR="00CF3685">
        <w:rPr>
          <w:rFonts w:ascii="Tahoma" w:hAnsi="Tahoma" w:cs="Tahoma"/>
          <w:color w:val="000000"/>
          <w:sz w:val="32"/>
          <w:szCs w:val="32"/>
        </w:rPr>
        <w:t>na</w:t>
      </w:r>
    </w:p>
    <w:p w:rsidR="00CF3685" w:rsidRPr="000F1F58" w:rsidRDefault="00CF3685" w:rsidP="000F1F58">
      <w:pPr>
        <w:rPr>
          <w:rFonts w:ascii="Tahoma" w:hAnsi="Tahoma" w:cs="Tahoma"/>
          <w:color w:val="000000"/>
          <w:sz w:val="32"/>
          <w:szCs w:val="32"/>
        </w:rPr>
      </w:pPr>
    </w:p>
    <w:p w:rsidR="000F1F58" w:rsidRDefault="000F1F58" w:rsidP="00CF3685">
      <w:pPr>
        <w:jc w:val="center"/>
        <w:rPr>
          <w:rFonts w:ascii="Tahoma" w:hAnsi="Tahoma" w:cs="Tahoma"/>
          <w:color w:val="000000"/>
          <w:sz w:val="32"/>
          <w:szCs w:val="32"/>
        </w:rPr>
      </w:pPr>
      <w:r w:rsidRPr="000F1F58">
        <w:rPr>
          <w:rFonts w:ascii="Tahoma" w:hAnsi="Tahoma" w:cs="Tahoma"/>
          <w:b/>
          <w:bCs/>
          <w:color w:val="000000"/>
          <w:sz w:val="32"/>
          <w:szCs w:val="32"/>
          <w:u w:val="single"/>
        </w:rPr>
        <w:t>ZÁKAZ NAPOJOVÁNÍ na dosud nezkolaudovanou a neprovozovanou kanalizaci</w:t>
      </w:r>
      <w:r w:rsidRPr="000F1F58">
        <w:rPr>
          <w:rFonts w:ascii="Tahoma" w:hAnsi="Tahoma" w:cs="Tahoma"/>
          <w:color w:val="000000"/>
          <w:sz w:val="32"/>
          <w:szCs w:val="32"/>
        </w:rPr>
        <w:t>.</w:t>
      </w:r>
    </w:p>
    <w:p w:rsidR="000F1F58" w:rsidRPr="000F1F58" w:rsidRDefault="000F1F58" w:rsidP="000F1F58">
      <w:pPr>
        <w:rPr>
          <w:rFonts w:ascii="Tahoma" w:hAnsi="Tahoma" w:cs="Tahoma"/>
          <w:color w:val="000000"/>
          <w:sz w:val="32"/>
          <w:szCs w:val="32"/>
        </w:rPr>
      </w:pPr>
    </w:p>
    <w:p w:rsidR="000F1F58" w:rsidRPr="000F1F58" w:rsidRDefault="000F1F58" w:rsidP="000E2887">
      <w:pPr>
        <w:jc w:val="both"/>
        <w:rPr>
          <w:rFonts w:ascii="Tahoma" w:hAnsi="Tahoma" w:cs="Tahoma"/>
          <w:color w:val="000000"/>
          <w:sz w:val="32"/>
          <w:szCs w:val="32"/>
        </w:rPr>
      </w:pPr>
      <w:r w:rsidRPr="000F1F58">
        <w:rPr>
          <w:rFonts w:ascii="Tahoma" w:hAnsi="Tahoma" w:cs="Tahoma"/>
          <w:color w:val="000000"/>
          <w:sz w:val="32"/>
          <w:szCs w:val="32"/>
        </w:rPr>
        <w:t xml:space="preserve">Napojení bude možné až po obdržení výzvy k napojení, která bude učiněna ze strany statutárního města Frýdek-Místek až po kolaudaci kanalizace. Před napojením na kanalizaci musí rovněž vlastník nemovitosti uzavřít smlouvu o odvodu odpadních vod s budoucím provozovatelem kanalizace, tj. společností </w:t>
      </w:r>
      <w:proofErr w:type="spellStart"/>
      <w:r w:rsidRPr="000F1F58">
        <w:rPr>
          <w:rFonts w:ascii="Tahoma" w:hAnsi="Tahoma" w:cs="Tahoma"/>
          <w:color w:val="000000"/>
          <w:sz w:val="32"/>
          <w:szCs w:val="32"/>
        </w:rPr>
        <w:t>SmVaK</w:t>
      </w:r>
      <w:proofErr w:type="spellEnd"/>
      <w:r w:rsidRPr="000F1F58">
        <w:rPr>
          <w:rFonts w:ascii="Tahoma" w:hAnsi="Tahoma" w:cs="Tahoma"/>
          <w:color w:val="000000"/>
          <w:sz w:val="32"/>
          <w:szCs w:val="32"/>
        </w:rPr>
        <w:t xml:space="preserve"> Ostrava, a.s</w:t>
      </w:r>
      <w:r w:rsidR="00CF3685">
        <w:rPr>
          <w:rFonts w:ascii="Tahoma" w:hAnsi="Tahoma" w:cs="Tahoma"/>
          <w:color w:val="000000"/>
          <w:sz w:val="32"/>
          <w:szCs w:val="32"/>
        </w:rPr>
        <w:t>.</w:t>
      </w:r>
    </w:p>
    <w:p w:rsidR="000F1F58" w:rsidRPr="000F1F58" w:rsidRDefault="000F1F58" w:rsidP="000F1F58">
      <w:pPr>
        <w:rPr>
          <w:rFonts w:ascii="Tahoma" w:hAnsi="Tahoma" w:cs="Tahoma"/>
          <w:color w:val="000000"/>
          <w:sz w:val="32"/>
          <w:szCs w:val="32"/>
        </w:rPr>
      </w:pPr>
    </w:p>
    <w:p w:rsidR="000F1F58" w:rsidRDefault="000F1F58" w:rsidP="000E2887">
      <w:pPr>
        <w:jc w:val="both"/>
        <w:rPr>
          <w:rFonts w:ascii="Tahoma" w:hAnsi="Tahoma" w:cs="Tahoma"/>
          <w:color w:val="000000"/>
          <w:sz w:val="32"/>
          <w:szCs w:val="32"/>
        </w:rPr>
      </w:pPr>
      <w:r w:rsidRPr="000F1F58">
        <w:rPr>
          <w:rFonts w:ascii="Tahoma" w:hAnsi="Tahoma" w:cs="Tahoma"/>
          <w:color w:val="000000"/>
          <w:sz w:val="32"/>
          <w:szCs w:val="32"/>
          <w:u w:val="single"/>
        </w:rPr>
        <w:t xml:space="preserve">V případě napojení </w:t>
      </w:r>
      <w:r w:rsidR="000E2887">
        <w:rPr>
          <w:rFonts w:ascii="Tahoma" w:hAnsi="Tahoma" w:cs="Tahoma"/>
          <w:color w:val="000000"/>
          <w:sz w:val="32"/>
          <w:szCs w:val="32"/>
          <w:u w:val="single"/>
        </w:rPr>
        <w:t xml:space="preserve">na kanalizaci </w:t>
      </w:r>
      <w:r w:rsidRPr="000F1F58">
        <w:rPr>
          <w:rFonts w:ascii="Tahoma" w:hAnsi="Tahoma" w:cs="Tahoma"/>
          <w:color w:val="000000"/>
          <w:sz w:val="32"/>
          <w:szCs w:val="32"/>
          <w:u w:val="single"/>
        </w:rPr>
        <w:t xml:space="preserve">před </w:t>
      </w:r>
      <w:r w:rsidR="000E2887">
        <w:rPr>
          <w:rFonts w:ascii="Tahoma" w:hAnsi="Tahoma" w:cs="Tahoma"/>
          <w:color w:val="000000"/>
          <w:sz w:val="32"/>
          <w:szCs w:val="32"/>
          <w:u w:val="single"/>
        </w:rPr>
        <w:t xml:space="preserve">její </w:t>
      </w:r>
      <w:r w:rsidRPr="000F1F58">
        <w:rPr>
          <w:rFonts w:ascii="Tahoma" w:hAnsi="Tahoma" w:cs="Tahoma"/>
          <w:color w:val="000000"/>
          <w:sz w:val="32"/>
          <w:szCs w:val="32"/>
          <w:u w:val="single"/>
        </w:rPr>
        <w:t xml:space="preserve">kolaudací a </w:t>
      </w:r>
      <w:r w:rsidR="000E2887">
        <w:rPr>
          <w:rFonts w:ascii="Tahoma" w:hAnsi="Tahoma" w:cs="Tahoma"/>
          <w:color w:val="000000"/>
          <w:sz w:val="32"/>
          <w:szCs w:val="32"/>
          <w:u w:val="single"/>
        </w:rPr>
        <w:t xml:space="preserve">před </w:t>
      </w:r>
      <w:r w:rsidRPr="000F1F58">
        <w:rPr>
          <w:rFonts w:ascii="Tahoma" w:hAnsi="Tahoma" w:cs="Tahoma"/>
          <w:color w:val="000000"/>
          <w:sz w:val="32"/>
          <w:szCs w:val="32"/>
          <w:u w:val="single"/>
        </w:rPr>
        <w:t xml:space="preserve">uzavřením smlouvy o odvádění odpadních </w:t>
      </w:r>
      <w:r w:rsidRPr="000E2887">
        <w:rPr>
          <w:rFonts w:ascii="Tahoma" w:hAnsi="Tahoma" w:cs="Tahoma"/>
          <w:color w:val="000000"/>
          <w:sz w:val="32"/>
          <w:szCs w:val="32"/>
          <w:u w:val="single"/>
        </w:rPr>
        <w:t>vod s</w:t>
      </w:r>
      <w:r w:rsidRPr="000F1F58">
        <w:rPr>
          <w:rFonts w:ascii="Tahoma" w:hAnsi="Tahoma" w:cs="Tahoma"/>
          <w:color w:val="000000"/>
          <w:sz w:val="32"/>
          <w:szCs w:val="32"/>
          <w:u w:val="single"/>
        </w:rPr>
        <w:t xml:space="preserve">e jedná o neoprávněné vypouštění odpadních vod, kterým se vlastník napojené nemovitosti dopouští </w:t>
      </w:r>
      <w:r w:rsidRPr="000E2887">
        <w:rPr>
          <w:rFonts w:ascii="Tahoma" w:hAnsi="Tahoma" w:cs="Tahoma"/>
          <w:color w:val="000000"/>
          <w:sz w:val="32"/>
          <w:szCs w:val="32"/>
          <w:u w:val="single"/>
        </w:rPr>
        <w:t>přestupku dle zákona o vodovodech a kanalizacích.</w:t>
      </w:r>
      <w:r w:rsidRPr="000F1F58">
        <w:rPr>
          <w:rFonts w:ascii="Tahoma" w:hAnsi="Tahoma" w:cs="Tahoma"/>
          <w:color w:val="000000"/>
          <w:sz w:val="32"/>
          <w:szCs w:val="32"/>
        </w:rPr>
        <w:t xml:space="preserve"> Za tento přestupek je možné uložit pokutu do výše 50.000,- Kč. Za odpadní vody jsou považovány nejen vody splaškové, ale i vody dešťové, k jejichž odv</w:t>
      </w:r>
      <w:bookmarkStart w:id="0" w:name="_GoBack"/>
      <w:bookmarkEnd w:id="0"/>
      <w:r w:rsidR="00CF3685">
        <w:rPr>
          <w:rFonts w:ascii="Tahoma" w:hAnsi="Tahoma" w:cs="Tahoma"/>
          <w:color w:val="000000"/>
          <w:sz w:val="32"/>
          <w:szCs w:val="32"/>
        </w:rPr>
        <w:t xml:space="preserve">odu </w:t>
      </w:r>
      <w:r w:rsidRPr="000F1F58">
        <w:rPr>
          <w:rFonts w:ascii="Tahoma" w:hAnsi="Tahoma" w:cs="Tahoma"/>
          <w:color w:val="000000"/>
          <w:sz w:val="32"/>
          <w:szCs w:val="32"/>
        </w:rPr>
        <w:t xml:space="preserve">nejsou dané </w:t>
      </w:r>
      <w:r w:rsidR="000E2887">
        <w:rPr>
          <w:rFonts w:ascii="Tahoma" w:hAnsi="Tahoma" w:cs="Tahoma"/>
          <w:color w:val="000000"/>
          <w:sz w:val="32"/>
          <w:szCs w:val="32"/>
        </w:rPr>
        <w:t>kanalizace</w:t>
      </w:r>
      <w:r w:rsidRPr="000F1F58">
        <w:rPr>
          <w:rFonts w:ascii="Tahoma" w:hAnsi="Tahoma" w:cs="Tahoma"/>
          <w:color w:val="000000"/>
          <w:sz w:val="32"/>
          <w:szCs w:val="32"/>
        </w:rPr>
        <w:t xml:space="preserve"> vůbec určeny.</w:t>
      </w:r>
    </w:p>
    <w:p w:rsidR="00EB3929" w:rsidRPr="000F1F58" w:rsidRDefault="00EB3929" w:rsidP="000F1F58">
      <w:pPr>
        <w:rPr>
          <w:rFonts w:ascii="Tahoma" w:hAnsi="Tahoma" w:cs="Tahoma"/>
          <w:color w:val="000000"/>
          <w:sz w:val="32"/>
          <w:szCs w:val="32"/>
        </w:rPr>
      </w:pPr>
    </w:p>
    <w:p w:rsidR="000F1F58" w:rsidRPr="000F1F58" w:rsidRDefault="000F1F58" w:rsidP="000F1F58">
      <w:pPr>
        <w:rPr>
          <w:rFonts w:ascii="Tahoma" w:hAnsi="Tahoma" w:cs="Tahoma"/>
          <w:color w:val="000000"/>
          <w:sz w:val="32"/>
          <w:szCs w:val="32"/>
        </w:rPr>
      </w:pPr>
    </w:p>
    <w:p w:rsidR="000F1F58" w:rsidRPr="000F1F58" w:rsidRDefault="000F1F58" w:rsidP="000F1F58">
      <w:pPr>
        <w:jc w:val="right"/>
        <w:rPr>
          <w:rFonts w:ascii="Tahoma" w:hAnsi="Tahoma" w:cs="Tahoma"/>
          <w:color w:val="000000"/>
          <w:sz w:val="32"/>
          <w:szCs w:val="32"/>
        </w:rPr>
      </w:pPr>
      <w:r w:rsidRPr="000F1F58">
        <w:rPr>
          <w:rFonts w:ascii="Tahoma" w:hAnsi="Tahoma" w:cs="Tahoma"/>
          <w:color w:val="000000"/>
          <w:sz w:val="32"/>
          <w:szCs w:val="32"/>
        </w:rPr>
        <w:t>Investiční odbor MMFM  </w:t>
      </w:r>
    </w:p>
    <w:p w:rsidR="00DD7FAC" w:rsidRDefault="00DD7FAC"/>
    <w:sectPr w:rsidR="00DD7FAC" w:rsidSect="000F1F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58"/>
    <w:rsid w:val="000E2887"/>
    <w:rsid w:val="000F1F58"/>
    <w:rsid w:val="00CF3685"/>
    <w:rsid w:val="00DD7FAC"/>
    <w:rsid w:val="00EB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CA665-1D6B-43F5-A8C8-417364A3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1F5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7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Martin MUSÁLEK</dc:creator>
  <cp:keywords/>
  <dc:description/>
  <cp:lastModifiedBy>Ing. Pavel REK </cp:lastModifiedBy>
  <cp:revision>2</cp:revision>
  <cp:lastPrinted>2022-06-09T13:31:00Z</cp:lastPrinted>
  <dcterms:created xsi:type="dcterms:W3CDTF">2022-06-09T13:03:00Z</dcterms:created>
  <dcterms:modified xsi:type="dcterms:W3CDTF">2022-06-10T05:45:00Z</dcterms:modified>
</cp:coreProperties>
</file>